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0907C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6D63A52F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41DB85A" w14:textId="77777777" w:rsidTr="00A016A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E87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23A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6FFB3274" w14:textId="77777777" w:rsidTr="00A016A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558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CC4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A016AC" w14:paraId="112B446E" w14:textId="77777777" w:rsidTr="00A016A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7F9C" w14:textId="77777777" w:rsidR="00A016AC" w:rsidRDefault="00A016AC" w:rsidP="00A016A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33B4" w14:textId="77777777" w:rsidR="00A016AC" w:rsidRDefault="00A016AC" w:rsidP="00A016A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14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Administration</w:t>
            </w:r>
          </w:p>
        </w:tc>
      </w:tr>
      <w:tr w:rsidR="00A016AC" w14:paraId="6D65EBBF" w14:textId="77777777" w:rsidTr="00A016A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E0BD" w14:textId="77777777" w:rsidR="00A016AC" w:rsidRDefault="00A016AC" w:rsidP="00A016A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9603" w14:textId="77777777" w:rsidR="00A016AC" w:rsidRDefault="00A016AC" w:rsidP="00A016A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A016AC" w14:paraId="7CB8A4E5" w14:textId="77777777" w:rsidTr="00A016A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E58F" w14:textId="77777777" w:rsidR="00A016AC" w:rsidRDefault="00A016AC" w:rsidP="00A016A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A3CD" w14:textId="77777777" w:rsidR="00A016AC" w:rsidRDefault="00A016AC" w:rsidP="00A016A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14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Economy of Commerce, Tourism and Services</w:t>
            </w:r>
          </w:p>
        </w:tc>
      </w:tr>
    </w:tbl>
    <w:p w14:paraId="529AD296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08D6FBA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A5D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1F679F" w14:textId="75DD0742" w:rsidR="00BD002B" w:rsidRDefault="00A016A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Tourism </w:t>
            </w:r>
            <w:r w:rsidR="00BE5669" w:rsidRPr="00BE566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Technical</w:t>
            </w:r>
          </w:p>
        </w:tc>
      </w:tr>
      <w:tr w:rsidR="00BD002B" w14:paraId="1376185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0F8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E5FE" w14:textId="77777777" w:rsidR="00BD002B" w:rsidRDefault="00BD002B" w:rsidP="00A016A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  <w:r w:rsidR="00A016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A016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A016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2.08</w:t>
            </w:r>
          </w:p>
        </w:tc>
      </w:tr>
      <w:tr w:rsidR="00BD002B" w14:paraId="3789D3A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9DF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F1B1" w14:textId="77777777" w:rsidR="00BD002B" w:rsidRDefault="00BD002B" w:rsidP="00A016A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A016A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BD002B" w14:paraId="7074785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FBB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AF5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15201C1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5BA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133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2785C4F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7D6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6502" w14:textId="77777777" w:rsidR="00BD002B" w:rsidRDefault="00BD002B" w:rsidP="00A016A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A016A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NIȚĂ Dorina</w:t>
            </w:r>
          </w:p>
        </w:tc>
      </w:tr>
    </w:tbl>
    <w:p w14:paraId="51E2C76B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2523FF91" w14:textId="77777777" w:rsidTr="00A016A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40945D7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C90725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016AC" w14:paraId="1E07806A" w14:textId="77777777" w:rsidTr="00A016A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3185" w14:textId="77777777" w:rsidR="00A016AC" w:rsidRDefault="00A016AC" w:rsidP="00A016A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9EF9" w14:textId="77777777" w:rsidR="00A016AC" w:rsidRPr="00A016AC" w:rsidRDefault="00A016AC" w:rsidP="00A01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6AC">
              <w:rPr>
                <w:rFonts w:ascii="Times New Roman" w:hAnsi="Times New Roman" w:cs="Times New Roman"/>
                <w:sz w:val="24"/>
                <w:szCs w:val="24"/>
              </w:rPr>
              <w:t>General considerations regarding technical operations of tourism</w:t>
            </w:r>
          </w:p>
        </w:tc>
      </w:tr>
      <w:tr w:rsidR="00A016AC" w14:paraId="1880021A" w14:textId="77777777" w:rsidTr="00A016A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20B3" w14:textId="77777777" w:rsidR="00A016AC" w:rsidRDefault="00A016AC" w:rsidP="00A016A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43B9" w14:textId="77777777" w:rsidR="00A016AC" w:rsidRPr="00A016AC" w:rsidRDefault="00A016AC" w:rsidP="00A01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6AC">
              <w:rPr>
                <w:rFonts w:ascii="Times New Roman" w:hAnsi="Times New Roman" w:cs="Times New Roman"/>
                <w:sz w:val="24"/>
                <w:szCs w:val="24"/>
              </w:rPr>
              <w:t>Economic entities within tourism</w:t>
            </w:r>
          </w:p>
        </w:tc>
      </w:tr>
      <w:tr w:rsidR="00A016AC" w14:paraId="5A1ABEEC" w14:textId="77777777" w:rsidTr="00A016A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5686" w14:textId="77777777" w:rsidR="00A016AC" w:rsidRDefault="00A016AC" w:rsidP="00A016A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F333" w14:textId="77777777" w:rsidR="00A016AC" w:rsidRPr="00A016AC" w:rsidRDefault="00A016AC" w:rsidP="00A01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6AC">
              <w:rPr>
                <w:rFonts w:ascii="Times New Roman" w:hAnsi="Times New Roman" w:cs="Times New Roman"/>
                <w:sz w:val="24"/>
                <w:szCs w:val="24"/>
              </w:rPr>
              <w:t>Travel agencies</w:t>
            </w:r>
          </w:p>
        </w:tc>
      </w:tr>
      <w:tr w:rsidR="00A016AC" w14:paraId="3A2C916F" w14:textId="77777777" w:rsidTr="00A016A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5AF2" w14:textId="77777777" w:rsidR="00A016AC" w:rsidRDefault="00A016AC" w:rsidP="00A016A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CF60" w14:textId="77777777" w:rsidR="00A016AC" w:rsidRPr="00A016AC" w:rsidRDefault="00A016AC" w:rsidP="00A01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6AC">
              <w:rPr>
                <w:rFonts w:ascii="Times New Roman" w:hAnsi="Times New Roman" w:cs="Times New Roman"/>
                <w:sz w:val="24"/>
                <w:szCs w:val="24"/>
              </w:rPr>
              <w:t>Tour-operators</w:t>
            </w:r>
          </w:p>
        </w:tc>
      </w:tr>
      <w:tr w:rsidR="00A016AC" w14:paraId="244C5D6C" w14:textId="77777777" w:rsidTr="00A016A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16F4" w14:textId="77777777" w:rsidR="00A016AC" w:rsidRDefault="00A016AC" w:rsidP="00A016A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815C" w14:textId="77777777" w:rsidR="00A016AC" w:rsidRPr="00A016AC" w:rsidRDefault="00A016AC" w:rsidP="00A01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6AC">
              <w:rPr>
                <w:rFonts w:ascii="Times New Roman" w:hAnsi="Times New Roman" w:cs="Times New Roman"/>
                <w:sz w:val="24"/>
                <w:szCs w:val="24"/>
              </w:rPr>
              <w:t>The hotel</w:t>
            </w:r>
          </w:p>
        </w:tc>
      </w:tr>
      <w:tr w:rsidR="00A016AC" w14:paraId="2D7B66A0" w14:textId="77777777" w:rsidTr="00A016A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B827" w14:textId="77777777" w:rsidR="00A016AC" w:rsidRDefault="00A016AC" w:rsidP="00A016A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6153" w14:textId="77777777" w:rsidR="00A016AC" w:rsidRPr="00A016AC" w:rsidRDefault="00A016AC" w:rsidP="00A01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6AC">
              <w:rPr>
                <w:rFonts w:ascii="Times New Roman" w:hAnsi="Times New Roman" w:cs="Times New Roman"/>
                <w:sz w:val="24"/>
                <w:szCs w:val="24"/>
              </w:rPr>
              <w:t>The restaurant</w:t>
            </w:r>
          </w:p>
        </w:tc>
      </w:tr>
      <w:tr w:rsidR="00A016AC" w14:paraId="559FF70A" w14:textId="77777777" w:rsidTr="00A016A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C7D0" w14:textId="77777777" w:rsidR="00A016AC" w:rsidRDefault="00A016AC" w:rsidP="00A016A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5F89" w14:textId="77777777" w:rsidR="00A016AC" w:rsidRPr="00A016AC" w:rsidRDefault="00A016AC" w:rsidP="00A01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6AC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</w:p>
        </w:tc>
      </w:tr>
      <w:tr w:rsidR="00A016AC" w14:paraId="54CFA49A" w14:textId="77777777" w:rsidTr="00A016A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2687" w14:textId="77777777" w:rsidR="00A016AC" w:rsidRDefault="00A016AC" w:rsidP="00A016A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F876" w14:textId="77777777" w:rsidR="00A016AC" w:rsidRPr="00A016AC" w:rsidRDefault="00A016AC" w:rsidP="00A01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6AC">
              <w:rPr>
                <w:rFonts w:ascii="Times New Roman" w:hAnsi="Times New Roman" w:cs="Times New Roman"/>
                <w:sz w:val="24"/>
                <w:szCs w:val="24"/>
              </w:rPr>
              <w:t>Payment operations and instruments in tourism</w:t>
            </w:r>
          </w:p>
        </w:tc>
      </w:tr>
      <w:tr w:rsidR="00A016AC" w14:paraId="507811AE" w14:textId="77777777" w:rsidTr="00A016A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8AB4" w14:textId="77777777" w:rsidR="00A016AC" w:rsidRDefault="00A016AC" w:rsidP="00A016A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E4E" w14:textId="77777777" w:rsidR="00A016AC" w:rsidRPr="00A016AC" w:rsidRDefault="00A016AC" w:rsidP="00A01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6AC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</w:tc>
      </w:tr>
      <w:tr w:rsidR="00A016AC" w14:paraId="60ECD1F4" w14:textId="77777777" w:rsidTr="00A016A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14A8" w14:textId="77777777" w:rsidR="00A016AC" w:rsidRDefault="00A016AC" w:rsidP="00A016A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FB5" w14:textId="77777777" w:rsidR="00A016AC" w:rsidRPr="00A016AC" w:rsidRDefault="00A016AC" w:rsidP="00A01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6A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 guide operation techniques</w:t>
            </w:r>
          </w:p>
        </w:tc>
      </w:tr>
      <w:tr w:rsidR="00A016AC" w14:paraId="6417CDD9" w14:textId="77777777" w:rsidTr="00A016A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5740" w14:textId="77777777" w:rsidR="00A016AC" w:rsidRDefault="00A016AC" w:rsidP="00A016A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3BBF" w14:textId="77777777" w:rsidR="00A016AC" w:rsidRPr="00A016AC" w:rsidRDefault="00A016AC" w:rsidP="00A016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Tourism animation</w:t>
            </w:r>
          </w:p>
        </w:tc>
      </w:tr>
    </w:tbl>
    <w:p w14:paraId="0040F845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F6AF4" w14:textId="77777777" w:rsidR="00E94396" w:rsidRDefault="00E94396" w:rsidP="00846F41">
      <w:pPr>
        <w:spacing w:after="0" w:line="240" w:lineRule="auto"/>
      </w:pPr>
      <w:r>
        <w:separator/>
      </w:r>
    </w:p>
  </w:endnote>
  <w:endnote w:type="continuationSeparator" w:id="0">
    <w:p w14:paraId="3995CFB3" w14:textId="77777777" w:rsidR="00E94396" w:rsidRDefault="00E9439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CC9B7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144EF24" wp14:editId="7C972C37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C580F" w14:textId="77777777" w:rsidR="00E94396" w:rsidRDefault="00E94396" w:rsidP="00846F41">
      <w:pPr>
        <w:spacing w:after="0" w:line="240" w:lineRule="auto"/>
      </w:pPr>
      <w:r>
        <w:separator/>
      </w:r>
    </w:p>
  </w:footnote>
  <w:footnote w:type="continuationSeparator" w:id="0">
    <w:p w14:paraId="7305CBD0" w14:textId="77777777" w:rsidR="00E94396" w:rsidRDefault="00E9439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802DB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38CCE8" wp14:editId="4D19C91B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1844A1"/>
    <w:rsid w:val="00394EED"/>
    <w:rsid w:val="003C3E6D"/>
    <w:rsid w:val="004D6C15"/>
    <w:rsid w:val="0052667E"/>
    <w:rsid w:val="005B2D6A"/>
    <w:rsid w:val="005C5B8C"/>
    <w:rsid w:val="0061137D"/>
    <w:rsid w:val="0061284C"/>
    <w:rsid w:val="00623A40"/>
    <w:rsid w:val="00635EFD"/>
    <w:rsid w:val="0065339F"/>
    <w:rsid w:val="006C2C47"/>
    <w:rsid w:val="007F77A9"/>
    <w:rsid w:val="0081000A"/>
    <w:rsid w:val="00846F41"/>
    <w:rsid w:val="0090786B"/>
    <w:rsid w:val="00917D40"/>
    <w:rsid w:val="00956E2B"/>
    <w:rsid w:val="00A016AC"/>
    <w:rsid w:val="00A4288D"/>
    <w:rsid w:val="00B812C5"/>
    <w:rsid w:val="00BC5E5F"/>
    <w:rsid w:val="00BD002B"/>
    <w:rsid w:val="00BE5669"/>
    <w:rsid w:val="00C575B1"/>
    <w:rsid w:val="00C63F05"/>
    <w:rsid w:val="00CA4C4D"/>
    <w:rsid w:val="00CD4A57"/>
    <w:rsid w:val="00D07227"/>
    <w:rsid w:val="00D113B1"/>
    <w:rsid w:val="00D22A1E"/>
    <w:rsid w:val="00D51F5B"/>
    <w:rsid w:val="00D57FF3"/>
    <w:rsid w:val="00D84061"/>
    <w:rsid w:val="00E94396"/>
    <w:rsid w:val="00EA47CF"/>
    <w:rsid w:val="00EB2399"/>
    <w:rsid w:val="00EB4DFA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20CD3"/>
  <w15:docId w15:val="{BCC444A6-000D-4741-A5E1-816D32CB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A01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746A-6928-4A67-9328-FDC861E3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3</cp:revision>
  <cp:lastPrinted>2018-01-23T17:28:00Z</cp:lastPrinted>
  <dcterms:created xsi:type="dcterms:W3CDTF">2019-02-11T07:08:00Z</dcterms:created>
  <dcterms:modified xsi:type="dcterms:W3CDTF">2020-12-21T13:02:00Z</dcterms:modified>
</cp:coreProperties>
</file>